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B66" w:rsidRDefault="00EF2B66" w:rsidP="0017182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EF2B66" w:rsidRPr="00EF2B66" w:rsidRDefault="00EF2B66" w:rsidP="00EF2B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ab/>
      </w:r>
      <w:r w:rsidRPr="00EF2B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Проєкт</w:t>
      </w:r>
    </w:p>
    <w:p w:rsidR="00EF2B66" w:rsidRDefault="00EF2B66" w:rsidP="00EF2B66">
      <w:pPr>
        <w:shd w:val="clear" w:color="auto" w:fill="FFFFFF"/>
        <w:tabs>
          <w:tab w:val="left" w:pos="67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171821" w:rsidRPr="00171821" w:rsidRDefault="00171821" w:rsidP="0017182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171821">
        <w:rPr>
          <w:rFonts w:ascii="Times New Roman" w:eastAsia="Times New Roman" w:hAnsi="Times New Roman" w:cs="Times New Roman"/>
          <w:b/>
          <w:noProof/>
          <w:sz w:val="20"/>
          <w:szCs w:val="20"/>
          <w:lang w:eastAsia="uk-UA"/>
        </w:rPr>
        <w:drawing>
          <wp:inline distT="0" distB="0" distL="0" distR="0">
            <wp:extent cx="563880" cy="7543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821" w:rsidRPr="00171821" w:rsidRDefault="00171821" w:rsidP="00171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0"/>
          <w:szCs w:val="10"/>
          <w:lang w:eastAsia="ru-RU"/>
        </w:rPr>
      </w:pPr>
    </w:p>
    <w:p w:rsidR="00171821" w:rsidRPr="00171821" w:rsidRDefault="00171821" w:rsidP="00171821">
      <w:pPr>
        <w:shd w:val="clear" w:color="auto" w:fill="FFFFFF"/>
        <w:tabs>
          <w:tab w:val="left" w:pos="3933"/>
        </w:tabs>
        <w:autoSpaceDE w:val="0"/>
        <w:autoSpaceDN w:val="0"/>
        <w:adjustRightInd w:val="0"/>
        <w:spacing w:after="0" w:line="240" w:lineRule="auto"/>
        <w:ind w:left="-62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171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НОВОРАЙСЬКА СІЛЬСЬКА </w:t>
      </w:r>
      <w:r w:rsidRPr="00171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ВІЙСЬКОВА АДМІНІСТРАЦІЯ</w:t>
      </w:r>
    </w:p>
    <w:p w:rsidR="00171821" w:rsidRPr="00171821" w:rsidRDefault="00171821" w:rsidP="00171821">
      <w:pPr>
        <w:shd w:val="clear" w:color="auto" w:fill="FFFFFF"/>
        <w:tabs>
          <w:tab w:val="left" w:pos="3933"/>
        </w:tabs>
        <w:autoSpaceDE w:val="0"/>
        <w:autoSpaceDN w:val="0"/>
        <w:adjustRightInd w:val="0"/>
        <w:spacing w:after="0" w:line="240" w:lineRule="auto"/>
        <w:ind w:left="-6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1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БЕРИСЛАВСЬКОГО РАЙОНУ</w:t>
      </w:r>
      <w:r w:rsidRPr="00171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18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ХЕРСОНСЬКОЇ  ОБЛАСТІ</w:t>
      </w:r>
    </w:p>
    <w:p w:rsidR="00171821" w:rsidRPr="00171821" w:rsidRDefault="00171821" w:rsidP="0017182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71821" w:rsidRPr="00171821" w:rsidRDefault="00171821" w:rsidP="00171821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36"/>
          <w:szCs w:val="36"/>
          <w:lang w:eastAsia="ru-RU"/>
        </w:rPr>
      </w:pPr>
      <w:r w:rsidRPr="00171821">
        <w:rPr>
          <w:rFonts w:ascii="Arial" w:eastAsia="Times New Roman" w:hAnsi="Arial" w:cs="Times New Roman"/>
          <w:b/>
          <w:sz w:val="36"/>
          <w:szCs w:val="36"/>
          <w:lang w:eastAsia="ru-RU"/>
        </w:rPr>
        <w:t>РОЗПОРЯДЖЕННЯ</w:t>
      </w:r>
    </w:p>
    <w:p w:rsidR="00171821" w:rsidRPr="00171821" w:rsidRDefault="00171821" w:rsidP="0017182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718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НАЧАЛЬНИКА СІЛЬСЬКОЇ ВІЙСЬКОВОЇ АДМІНІСТРАЦІЇ</w:t>
      </w:r>
    </w:p>
    <w:p w:rsidR="00171821" w:rsidRPr="00171821" w:rsidRDefault="00171821" w:rsidP="0017182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71821" w:rsidRPr="00171821" w:rsidRDefault="00171821" w:rsidP="00171821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71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                                 селище Новорайськ                             </w:t>
      </w:r>
      <w:r w:rsidRPr="001718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Pr="0017182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171821" w:rsidRDefault="00171821" w:rsidP="004C22A2">
      <w:pPr>
        <w:spacing w:after="0"/>
        <w:rPr>
          <w:rFonts w:ascii="Times New Roman" w:hAnsi="Times New Roman" w:cs="Times New Roman"/>
          <w:b/>
          <w:sz w:val="28"/>
        </w:rPr>
      </w:pPr>
    </w:p>
    <w:p w:rsidR="00171821" w:rsidRDefault="00171821" w:rsidP="004C22A2">
      <w:pPr>
        <w:spacing w:after="0"/>
        <w:rPr>
          <w:rFonts w:ascii="Times New Roman" w:hAnsi="Times New Roman" w:cs="Times New Roman"/>
          <w:b/>
          <w:sz w:val="28"/>
        </w:rPr>
      </w:pPr>
    </w:p>
    <w:p w:rsidR="004367EE" w:rsidRDefault="004C22A2" w:rsidP="004367EE">
      <w:pPr>
        <w:spacing w:after="0"/>
        <w:rPr>
          <w:rFonts w:ascii="Times New Roman" w:hAnsi="Times New Roman" w:cs="Times New Roman"/>
          <w:sz w:val="28"/>
        </w:rPr>
      </w:pPr>
      <w:r w:rsidRPr="00171821">
        <w:rPr>
          <w:rFonts w:ascii="Times New Roman" w:hAnsi="Times New Roman" w:cs="Times New Roman"/>
          <w:sz w:val="28"/>
        </w:rPr>
        <w:t xml:space="preserve">Про </w:t>
      </w:r>
      <w:r w:rsidR="004367EE">
        <w:rPr>
          <w:rFonts w:ascii="Times New Roman" w:hAnsi="Times New Roman" w:cs="Times New Roman"/>
          <w:sz w:val="28"/>
        </w:rPr>
        <w:t xml:space="preserve">перепрофілювання ( зміну типу) </w:t>
      </w:r>
    </w:p>
    <w:p w:rsidR="00DB0018" w:rsidRDefault="000C7747" w:rsidP="004367E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Червономаяцького</w:t>
      </w:r>
      <w:r w:rsidR="004367EE">
        <w:rPr>
          <w:rFonts w:ascii="Times New Roman" w:hAnsi="Times New Roman" w:cs="Times New Roman"/>
          <w:sz w:val="28"/>
        </w:rPr>
        <w:t xml:space="preserve"> закладу</w:t>
      </w:r>
    </w:p>
    <w:p w:rsidR="004C22A2" w:rsidRPr="00171821" w:rsidRDefault="004367EE" w:rsidP="004367E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повної загальної середньої освіти </w:t>
      </w:r>
    </w:p>
    <w:p w:rsidR="00171821" w:rsidRPr="00171821" w:rsidRDefault="004C22A2" w:rsidP="004367EE">
      <w:pPr>
        <w:spacing w:after="0"/>
        <w:rPr>
          <w:rFonts w:ascii="Times New Roman" w:hAnsi="Times New Roman" w:cs="Times New Roman"/>
          <w:sz w:val="28"/>
        </w:rPr>
      </w:pPr>
      <w:r w:rsidRPr="00171821">
        <w:rPr>
          <w:rFonts w:ascii="Times New Roman" w:hAnsi="Times New Roman" w:cs="Times New Roman"/>
          <w:sz w:val="28"/>
        </w:rPr>
        <w:t xml:space="preserve">Новорайської сільської ради </w:t>
      </w:r>
    </w:p>
    <w:p w:rsidR="00171821" w:rsidRPr="00171821" w:rsidRDefault="007C7A03" w:rsidP="004C22A2">
      <w:pPr>
        <w:spacing w:after="0"/>
        <w:rPr>
          <w:rFonts w:ascii="Times New Roman" w:hAnsi="Times New Roman" w:cs="Times New Roman"/>
          <w:sz w:val="28"/>
        </w:rPr>
      </w:pPr>
      <w:r w:rsidRPr="00171821">
        <w:rPr>
          <w:rFonts w:ascii="Times New Roman" w:hAnsi="Times New Roman" w:cs="Times New Roman"/>
          <w:sz w:val="28"/>
        </w:rPr>
        <w:t xml:space="preserve">Бериславського району Херсонської області, </w:t>
      </w:r>
    </w:p>
    <w:p w:rsidR="007C7A03" w:rsidRPr="00DB0804" w:rsidRDefault="007C7A03" w:rsidP="004C22A2">
      <w:pPr>
        <w:spacing w:after="0"/>
        <w:rPr>
          <w:rFonts w:ascii="Times New Roman" w:hAnsi="Times New Roman" w:cs="Times New Roman"/>
          <w:b/>
          <w:sz w:val="28"/>
        </w:rPr>
      </w:pPr>
    </w:p>
    <w:p w:rsidR="004C22A2" w:rsidRDefault="004C22A2" w:rsidP="00E42A5A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C7A03">
        <w:rPr>
          <w:rFonts w:ascii="Times New Roman" w:hAnsi="Times New Roman" w:cs="Times New Roman"/>
          <w:sz w:val="28"/>
        </w:rPr>
        <w:t>Відповідно до статті 143 Конституції України</w:t>
      </w:r>
      <w:r w:rsidR="007C7A03">
        <w:rPr>
          <w:rFonts w:ascii="Times New Roman" w:hAnsi="Times New Roman" w:cs="Times New Roman"/>
          <w:sz w:val="28"/>
        </w:rPr>
        <w:t>,</w:t>
      </w:r>
      <w:r w:rsidR="00DB0804" w:rsidRPr="00DB0804">
        <w:rPr>
          <w:rFonts w:ascii="Times New Roman" w:hAnsi="Times New Roman" w:cs="Times New Roman"/>
          <w:sz w:val="28"/>
        </w:rPr>
        <w:t xml:space="preserve"> до </w:t>
      </w:r>
      <w:r w:rsidRPr="00DB0804">
        <w:rPr>
          <w:rFonts w:ascii="Times New Roman" w:hAnsi="Times New Roman" w:cs="Times New Roman"/>
          <w:sz w:val="28"/>
        </w:rPr>
        <w:t>статей 104,</w:t>
      </w:r>
      <w:r w:rsidR="00D244D6" w:rsidRPr="00DB0804">
        <w:rPr>
          <w:rFonts w:ascii="Times New Roman" w:hAnsi="Times New Roman" w:cs="Times New Roman"/>
          <w:sz w:val="28"/>
        </w:rPr>
        <w:t xml:space="preserve"> </w:t>
      </w:r>
      <w:r w:rsidRPr="00DB0804">
        <w:rPr>
          <w:rFonts w:ascii="Times New Roman" w:hAnsi="Times New Roman" w:cs="Times New Roman"/>
          <w:sz w:val="28"/>
        </w:rPr>
        <w:t>106, 107 Цивіль</w:t>
      </w:r>
      <w:r w:rsidR="00DB0018">
        <w:rPr>
          <w:rFonts w:ascii="Times New Roman" w:hAnsi="Times New Roman" w:cs="Times New Roman"/>
          <w:sz w:val="28"/>
        </w:rPr>
        <w:t>ного кодексу України, статей 25</w:t>
      </w:r>
      <w:r w:rsidRPr="00DB0804">
        <w:rPr>
          <w:rFonts w:ascii="Times New Roman" w:hAnsi="Times New Roman" w:cs="Times New Roman"/>
          <w:sz w:val="28"/>
        </w:rPr>
        <w:t xml:space="preserve"> Закону України «Про освіту», </w:t>
      </w:r>
      <w:r w:rsidR="00171821">
        <w:rPr>
          <w:rFonts w:ascii="Times New Roman" w:hAnsi="Times New Roman" w:cs="Times New Roman"/>
          <w:sz w:val="28"/>
        </w:rPr>
        <w:t xml:space="preserve">      </w:t>
      </w:r>
      <w:r w:rsidRPr="00DB0804">
        <w:rPr>
          <w:rFonts w:ascii="Times New Roman" w:hAnsi="Times New Roman" w:cs="Times New Roman"/>
          <w:sz w:val="28"/>
        </w:rPr>
        <w:t xml:space="preserve">статті </w:t>
      </w:r>
      <w:r w:rsidR="00DB0018">
        <w:rPr>
          <w:rFonts w:ascii="Times New Roman" w:hAnsi="Times New Roman" w:cs="Times New Roman"/>
          <w:sz w:val="28"/>
        </w:rPr>
        <w:t>32,35</w:t>
      </w:r>
      <w:r w:rsidRPr="00DB0804">
        <w:rPr>
          <w:rFonts w:ascii="Times New Roman" w:hAnsi="Times New Roman" w:cs="Times New Roman"/>
          <w:sz w:val="28"/>
        </w:rPr>
        <w:t xml:space="preserve"> Закону України «Про повну загальну середню освіту» </w:t>
      </w:r>
      <w:r w:rsidR="00DB0804" w:rsidRPr="00DB0804">
        <w:rPr>
          <w:rFonts w:ascii="Times New Roman" w:hAnsi="Times New Roman" w:cs="Times New Roman"/>
          <w:sz w:val="28"/>
        </w:rPr>
        <w:t>стат</w:t>
      </w:r>
      <w:r w:rsidR="00DB0018">
        <w:rPr>
          <w:rFonts w:ascii="Times New Roman" w:hAnsi="Times New Roman" w:cs="Times New Roman"/>
          <w:sz w:val="28"/>
        </w:rPr>
        <w:t>ті</w:t>
      </w:r>
      <w:r w:rsidR="00DB0804" w:rsidRPr="00DB0804">
        <w:rPr>
          <w:rFonts w:ascii="Times New Roman" w:hAnsi="Times New Roman" w:cs="Times New Roman"/>
          <w:sz w:val="28"/>
        </w:rPr>
        <w:t xml:space="preserve"> 26</w:t>
      </w:r>
      <w:r w:rsidR="00171821">
        <w:rPr>
          <w:rFonts w:ascii="Times New Roman" w:hAnsi="Times New Roman" w:cs="Times New Roman"/>
          <w:sz w:val="28"/>
        </w:rPr>
        <w:t xml:space="preserve">  </w:t>
      </w:r>
      <w:r w:rsidR="00DB0804" w:rsidRPr="00DB0804">
        <w:rPr>
          <w:rFonts w:ascii="Times New Roman" w:hAnsi="Times New Roman" w:cs="Times New Roman"/>
          <w:sz w:val="28"/>
        </w:rPr>
        <w:t>(п 30) Закону України «Про місцеве самоврядування в Україні»,</w:t>
      </w:r>
      <w:r w:rsidR="005A394F">
        <w:rPr>
          <w:rFonts w:ascii="Times New Roman" w:hAnsi="Times New Roman" w:cs="Times New Roman"/>
          <w:sz w:val="28"/>
        </w:rPr>
        <w:t xml:space="preserve"> </w:t>
      </w:r>
      <w:r w:rsidR="00DB0018" w:rsidRPr="00DB0018">
        <w:rPr>
          <w:rFonts w:ascii="Times New Roman" w:hAnsi="Times New Roman" w:cs="Times New Roman"/>
          <w:sz w:val="28"/>
        </w:rPr>
        <w:t>у зв’язку з неможливістю забезпечення функціонування на рівні громади не менше двох класів  за трьома профілями навчання на рівні профільної середньої освіти (протягом 10-12 років навчання учнів)</w:t>
      </w:r>
      <w:r w:rsidR="00DB0018">
        <w:rPr>
          <w:rFonts w:ascii="Times New Roman" w:hAnsi="Times New Roman" w:cs="Times New Roman"/>
          <w:sz w:val="28"/>
        </w:rPr>
        <w:t xml:space="preserve">, </w:t>
      </w:r>
      <w:r w:rsidR="00946E73">
        <w:rPr>
          <w:rFonts w:ascii="Times New Roman" w:hAnsi="Times New Roman" w:cs="Times New Roman"/>
          <w:sz w:val="28"/>
        </w:rPr>
        <w:t xml:space="preserve">керуючись  </w:t>
      </w:r>
      <w:r w:rsidR="00946E73" w:rsidRPr="00946E73">
        <w:rPr>
          <w:rFonts w:ascii="Times New Roman" w:hAnsi="Times New Roman" w:cs="Times New Roman"/>
          <w:sz w:val="28"/>
        </w:rPr>
        <w:t>Указом Президента України від 27 жовтня 2022 року №738/2022 «Про утворення військової адміністрації населених пунктів у Херсонській області», Постановою Верховної Ради України від 16 листопада 2022 року №2778-IX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</w:t>
      </w:r>
      <w:r w:rsidR="00DB0018">
        <w:rPr>
          <w:rFonts w:ascii="Times New Roman" w:hAnsi="Times New Roman" w:cs="Times New Roman"/>
          <w:sz w:val="28"/>
        </w:rPr>
        <w:t>»,</w:t>
      </w:r>
      <w:r w:rsidR="004E6C3D">
        <w:rPr>
          <w:rFonts w:ascii="Times New Roman" w:hAnsi="Times New Roman" w:cs="Times New Roman"/>
          <w:sz w:val="28"/>
        </w:rPr>
        <w:t>,</w:t>
      </w:r>
      <w:r w:rsidR="00683A55" w:rsidRPr="00DB0804">
        <w:rPr>
          <w:rFonts w:ascii="Times New Roman" w:hAnsi="Times New Roman" w:cs="Times New Roman"/>
          <w:sz w:val="28"/>
        </w:rPr>
        <w:t xml:space="preserve"> </w:t>
      </w:r>
      <w:r w:rsidR="004E6C3D" w:rsidRPr="004E6C3D">
        <w:rPr>
          <w:rFonts w:ascii="Times New Roman" w:hAnsi="Times New Roman" w:cs="Times New Roman"/>
          <w:sz w:val="28"/>
        </w:rPr>
        <w:t>з метою забезпечення умов для рівного доступу до якісної освіти, підвищення рівня якості освіти, ефективного використання наявних ресурсів</w:t>
      </w:r>
    </w:p>
    <w:p w:rsidR="005A394F" w:rsidRPr="00DB0804" w:rsidRDefault="005A394F" w:rsidP="007C7A03">
      <w:pPr>
        <w:jc w:val="both"/>
        <w:rPr>
          <w:rFonts w:ascii="Times New Roman" w:hAnsi="Times New Roman" w:cs="Times New Roman"/>
          <w:sz w:val="28"/>
        </w:rPr>
      </w:pPr>
    </w:p>
    <w:p w:rsidR="00DB0018" w:rsidRPr="00E42A5A" w:rsidRDefault="00E42A5A" w:rsidP="00E42A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DB0018" w:rsidRPr="00E42A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Перепрофілювати (змінити тип) та перейменувати </w:t>
      </w:r>
      <w:r w:rsidR="000C77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Червономаяцький 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заклад повної загальної середньої освіти Новорайської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сільської ради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 xml:space="preserve"> Бериславського району Херсонської 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 xml:space="preserve">області (код ЄДРПОУ </w:t>
      </w:r>
      <w:r w:rsidR="000C7747" w:rsidRPr="000C7747">
        <w:rPr>
          <w:rFonts w:ascii="Times New Roman" w:hAnsi="Times New Roman" w:cs="Times New Roman"/>
          <w:color w:val="000000"/>
          <w:sz w:val="28"/>
          <w:szCs w:val="28"/>
        </w:rPr>
        <w:t>24953354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r w:rsidR="000C7747">
        <w:rPr>
          <w:rFonts w:ascii="Times New Roman" w:hAnsi="Times New Roman" w:cs="Times New Roman"/>
          <w:color w:val="000000" w:themeColor="text1"/>
          <w:sz w:val="28"/>
          <w:szCs w:val="28"/>
        </w:rPr>
        <w:t>Червономаяцьку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гімназію  Новорайської сільської ради  Бериславського району Херсонської області 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(скорочена назва: </w:t>
      </w:r>
      <w:r w:rsidR="000C7747">
        <w:rPr>
          <w:rFonts w:ascii="Times New Roman" w:hAnsi="Times New Roman" w:cs="Times New Roman"/>
          <w:color w:val="000000" w:themeColor="text1"/>
          <w:sz w:val="28"/>
          <w:szCs w:val="28"/>
        </w:rPr>
        <w:t>Черовномаяцька</w:t>
      </w:r>
      <w:r w:rsidR="00DB0018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гімназія) з 01 вересня 2027 року</w:t>
      </w:r>
      <w:r w:rsidR="00DB0018" w:rsidRPr="00E42A5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B0018"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DB0018" w:rsidRPr="00E42A5A" w:rsidRDefault="00DB0018" w:rsidP="00E42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2. Встановити правонаступником прав та обов’язків </w:t>
      </w:r>
      <w:r w:rsidR="000C7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Черовномаяцького</w:t>
      </w:r>
      <w:r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закладу повної загальної середньої освіти Новорайської сільської ради  Бериславського району Херсонської області</w:t>
      </w:r>
      <w:r w:rsidR="00E42A5A"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C77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Червономаяцьку</w:t>
      </w:r>
      <w:r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гімназію </w:t>
      </w:r>
      <w:r w:rsidR="00E42A5A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>Новорайської сільської ради  Бериславського району Херсонської області</w:t>
      </w:r>
      <w:r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2A5A" w:rsidRPr="00E42A5A" w:rsidRDefault="00DB0018" w:rsidP="00E42A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3. Директору </w:t>
      </w:r>
      <w:r w:rsidR="000C7747">
        <w:rPr>
          <w:rFonts w:ascii="Times New Roman" w:hAnsi="Times New Roman" w:cs="Times New Roman"/>
          <w:color w:val="000000" w:themeColor="text1"/>
          <w:sz w:val="28"/>
          <w:szCs w:val="28"/>
        </w:rPr>
        <w:t>Червономаяцького</w:t>
      </w:r>
      <w:r w:rsidR="00E42A5A" w:rsidRPr="00E42A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гімназії Новорайської сільської ради  Бериславського району Херсонської області.</w:t>
      </w:r>
    </w:p>
    <w:p w:rsidR="00DB0018" w:rsidRPr="00E42A5A" w:rsidRDefault="00DB0018" w:rsidP="00E42A5A">
      <w:pPr>
        <w:shd w:val="clear" w:color="auto" w:fill="FFFFFF"/>
        <w:spacing w:after="0" w:line="240" w:lineRule="auto"/>
        <w:ind w:firstLine="567"/>
        <w:jc w:val="both"/>
        <w:rPr>
          <w:rStyle w:val="rvts9"/>
          <w:rFonts w:ascii="Times New Roman" w:hAnsi="Times New Roman" w:cs="Times New Roman"/>
          <w:color w:val="000000"/>
          <w:sz w:val="28"/>
          <w:szCs w:val="28"/>
        </w:rPr>
      </w:pP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3.1. розробити Статут </w:t>
      </w:r>
      <w:r w:rsidR="000C7747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Червономаяцького </w:t>
      </w:r>
      <w:bookmarkStart w:id="0" w:name="_GoBack"/>
      <w:bookmarkEnd w:id="0"/>
      <w:r w:rsidR="00E42A5A"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 гімназії  Новорайської сільської ради  Бериславського району Херсонської області </w:t>
      </w: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у новій редакції  та подати його на затвердження  </w:t>
      </w:r>
      <w:r w:rsidR="00E42A5A"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>Новорайської</w:t>
      </w: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 xml:space="preserve"> сільській раді.</w:t>
      </w:r>
    </w:p>
    <w:p w:rsidR="00DB0018" w:rsidRPr="00E42A5A" w:rsidRDefault="00DB0018" w:rsidP="00E42A5A">
      <w:pPr>
        <w:shd w:val="clear" w:color="auto" w:fill="FFFFFF"/>
        <w:spacing w:after="0" w:line="240" w:lineRule="auto"/>
        <w:ind w:firstLine="567"/>
        <w:jc w:val="both"/>
        <w:rPr>
          <w:rStyle w:val="rvts9"/>
          <w:rFonts w:ascii="Times New Roman" w:hAnsi="Times New Roman" w:cs="Times New Roman"/>
          <w:color w:val="000000"/>
          <w:sz w:val="28"/>
          <w:szCs w:val="28"/>
        </w:rPr>
      </w:pP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>3.2. забезпечити здійснення усіх організаційно-правових заходів, пов’язаних з перепрофілюванням (зміною типу), відповідно до вимог законодавства;</w:t>
      </w:r>
    </w:p>
    <w:p w:rsidR="00DB0018" w:rsidRPr="00E42A5A" w:rsidRDefault="00DB0018" w:rsidP="00E42A5A">
      <w:pPr>
        <w:shd w:val="clear" w:color="auto" w:fill="FFFFFF"/>
        <w:spacing w:after="0" w:line="240" w:lineRule="auto"/>
        <w:ind w:firstLine="567"/>
        <w:jc w:val="both"/>
        <w:rPr>
          <w:rStyle w:val="rvts9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42A5A">
        <w:rPr>
          <w:rStyle w:val="rvts9"/>
          <w:rFonts w:ascii="Times New Roman" w:hAnsi="Times New Roman" w:cs="Times New Roman"/>
          <w:color w:val="000000"/>
          <w:sz w:val="28"/>
          <w:szCs w:val="28"/>
        </w:rPr>
        <w:t>3.3. попередити працівників про перепрофілювання (зміну типу) і назву закладу з дотриманням вимог чинного законодавства про працю.</w:t>
      </w:r>
    </w:p>
    <w:p w:rsidR="00DB0018" w:rsidRPr="00E42A5A" w:rsidRDefault="00DB0018" w:rsidP="00E42A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Контроль за виконанням даного рішення покласти на </w:t>
      </w:r>
      <w:r w:rsidR="00E42A5A" w:rsidRPr="00E42A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відділ освіти, молоді, спорту, культури та туризму Новорайської сільської ради </w:t>
      </w:r>
    </w:p>
    <w:p w:rsidR="00E42A5A" w:rsidRPr="00E42A5A" w:rsidRDefault="00E42A5A" w:rsidP="00DB001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5A394F" w:rsidRDefault="005A394F" w:rsidP="005A394F">
      <w:pPr>
        <w:pStyle w:val="a3"/>
        <w:autoSpaceDE w:val="0"/>
        <w:autoSpaceDN w:val="0"/>
        <w:adjustRightInd w:val="0"/>
        <w:spacing w:after="0" w:line="240" w:lineRule="auto"/>
        <w:ind w:left="43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063D" w:rsidRPr="0025063D" w:rsidRDefault="0025063D" w:rsidP="0025063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063D">
        <w:rPr>
          <w:rFonts w:ascii="Times New Roman" w:eastAsia="Calibri" w:hAnsi="Times New Roman" w:cs="Times New Roman"/>
          <w:sz w:val="28"/>
          <w:szCs w:val="28"/>
        </w:rPr>
        <w:t xml:space="preserve">Начальник сільської </w:t>
      </w:r>
    </w:p>
    <w:p w:rsidR="0025063D" w:rsidRPr="0025063D" w:rsidRDefault="0025063D" w:rsidP="0025063D">
      <w:pPr>
        <w:widowControl w:val="0"/>
        <w:suppressAutoHyphens/>
        <w:autoSpaceDE w:val="0"/>
        <w:spacing w:after="0" w:line="240" w:lineRule="auto"/>
        <w:ind w:left="5387" w:hanging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63D">
        <w:rPr>
          <w:rFonts w:ascii="Times New Roman" w:eastAsia="Calibri" w:hAnsi="Times New Roman" w:cs="Times New Roman"/>
          <w:sz w:val="28"/>
          <w:szCs w:val="28"/>
        </w:rPr>
        <w:t>військової адміністрації                                                     Микола ЧИСТІКОВ</w:t>
      </w:r>
    </w:p>
    <w:p w:rsidR="00E42A5A" w:rsidRPr="005A394F" w:rsidRDefault="00E42A5A" w:rsidP="00E42A5A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3759F3" w:rsidRPr="005A394F" w:rsidRDefault="003759F3" w:rsidP="003759F3">
      <w:pPr>
        <w:rPr>
          <w:rFonts w:ascii="Times New Roman" w:hAnsi="Times New Roman" w:cs="Times New Roman"/>
          <w:sz w:val="28"/>
          <w:szCs w:val="28"/>
        </w:rPr>
      </w:pPr>
      <w:r w:rsidRPr="005A394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759F3" w:rsidRPr="005A394F" w:rsidSect="005A394F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B66" w:rsidRDefault="00EF2B66" w:rsidP="00EF2B66">
      <w:pPr>
        <w:spacing w:after="0" w:line="240" w:lineRule="auto"/>
      </w:pPr>
      <w:r>
        <w:separator/>
      </w:r>
    </w:p>
  </w:endnote>
  <w:endnote w:type="continuationSeparator" w:id="0">
    <w:p w:rsidR="00EF2B66" w:rsidRDefault="00EF2B66" w:rsidP="00EF2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B66" w:rsidRDefault="00EF2B66" w:rsidP="00EF2B66">
      <w:pPr>
        <w:spacing w:after="0" w:line="240" w:lineRule="auto"/>
      </w:pPr>
      <w:r>
        <w:separator/>
      </w:r>
    </w:p>
  </w:footnote>
  <w:footnote w:type="continuationSeparator" w:id="0">
    <w:p w:rsidR="00EF2B66" w:rsidRDefault="00EF2B66" w:rsidP="00EF2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76763"/>
    <w:multiLevelType w:val="multilevel"/>
    <w:tmpl w:val="3CAC12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B54671F"/>
    <w:multiLevelType w:val="multilevel"/>
    <w:tmpl w:val="A48C2204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 w15:restartNumberingAfterBreak="0">
    <w:nsid w:val="650658B2"/>
    <w:multiLevelType w:val="multilevel"/>
    <w:tmpl w:val="449C9F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B3A64CC"/>
    <w:multiLevelType w:val="multilevel"/>
    <w:tmpl w:val="681A1D4A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A2"/>
    <w:rsid w:val="000A1306"/>
    <w:rsid w:val="000C7747"/>
    <w:rsid w:val="001166DD"/>
    <w:rsid w:val="00171821"/>
    <w:rsid w:val="0025063D"/>
    <w:rsid w:val="003759F3"/>
    <w:rsid w:val="003F18EE"/>
    <w:rsid w:val="004367EE"/>
    <w:rsid w:val="00436F0D"/>
    <w:rsid w:val="004C22A2"/>
    <w:rsid w:val="004E6C3D"/>
    <w:rsid w:val="005A394F"/>
    <w:rsid w:val="00683A55"/>
    <w:rsid w:val="006953E9"/>
    <w:rsid w:val="007C7A03"/>
    <w:rsid w:val="00874E96"/>
    <w:rsid w:val="008B18D4"/>
    <w:rsid w:val="00946E73"/>
    <w:rsid w:val="009C2428"/>
    <w:rsid w:val="00AB487E"/>
    <w:rsid w:val="00B22693"/>
    <w:rsid w:val="00B358A6"/>
    <w:rsid w:val="00C15126"/>
    <w:rsid w:val="00D244D6"/>
    <w:rsid w:val="00DB0018"/>
    <w:rsid w:val="00DB0804"/>
    <w:rsid w:val="00E42A5A"/>
    <w:rsid w:val="00EF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2C11"/>
  <w15:chartTrackingRefBased/>
  <w15:docId w15:val="{29446317-FEA6-48F0-89A7-D20504A3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A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2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2B66"/>
  </w:style>
  <w:style w:type="paragraph" w:styleId="a6">
    <w:name w:val="footer"/>
    <w:basedOn w:val="a"/>
    <w:link w:val="a7"/>
    <w:uiPriority w:val="99"/>
    <w:unhideWhenUsed/>
    <w:rsid w:val="00EF2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2B66"/>
  </w:style>
  <w:style w:type="character" w:customStyle="1" w:styleId="rvts9">
    <w:name w:val="rvts9"/>
    <w:basedOn w:val="a0"/>
    <w:rsid w:val="00DB0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1887</Words>
  <Characters>1076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</dc:creator>
  <cp:keywords/>
  <dc:description/>
  <cp:lastModifiedBy>Ірина</cp:lastModifiedBy>
  <cp:revision>2</cp:revision>
  <dcterms:created xsi:type="dcterms:W3CDTF">2026-09-30T11:14:00Z</dcterms:created>
  <dcterms:modified xsi:type="dcterms:W3CDTF">2026-09-30T11:14:00Z</dcterms:modified>
</cp:coreProperties>
</file>